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E3" w:rsidRDefault="009B45E3">
      <w:pPr>
        <w:pStyle w:val="Heading6"/>
        <w:jc w:val="center"/>
        <w:rPr>
          <w:sz w:val="22"/>
        </w:rPr>
      </w:pPr>
      <w:bookmarkStart w:id="0" w:name="_GoBack"/>
      <w:bookmarkEnd w:id="0"/>
      <w:r>
        <w:rPr>
          <w:sz w:val="22"/>
        </w:rPr>
        <w:t>HOUSE TO MEET AT 12:00 NOON</w:t>
      </w:r>
    </w:p>
    <w:p w:rsidR="009B45E3" w:rsidRDefault="009B45E3">
      <w:pPr>
        <w:tabs>
          <w:tab w:val="right" w:pos="6336"/>
        </w:tabs>
        <w:ind w:left="0" w:firstLine="0"/>
        <w:jc w:val="center"/>
      </w:pPr>
    </w:p>
    <w:p w:rsidR="009B45E3" w:rsidRDefault="009B45E3">
      <w:pPr>
        <w:tabs>
          <w:tab w:val="right" w:pos="6336"/>
        </w:tabs>
        <w:ind w:left="0" w:firstLine="0"/>
        <w:jc w:val="right"/>
        <w:rPr>
          <w:b/>
        </w:rPr>
      </w:pPr>
      <w:r>
        <w:rPr>
          <w:b/>
        </w:rPr>
        <w:t>NO. 7</w:t>
      </w:r>
    </w:p>
    <w:p w:rsidR="009B45E3" w:rsidRDefault="009B45E3">
      <w:pPr>
        <w:tabs>
          <w:tab w:val="center" w:pos="3168"/>
        </w:tabs>
        <w:ind w:left="0" w:firstLine="0"/>
        <w:jc w:val="center"/>
      </w:pPr>
      <w:r>
        <w:rPr>
          <w:b/>
        </w:rPr>
        <w:t>CALENDAR</w:t>
      </w:r>
    </w:p>
    <w:p w:rsidR="009B45E3" w:rsidRDefault="009B45E3">
      <w:pPr>
        <w:ind w:left="0" w:firstLine="0"/>
        <w:jc w:val="center"/>
      </w:pPr>
    </w:p>
    <w:p w:rsidR="009B45E3" w:rsidRDefault="009B45E3">
      <w:pPr>
        <w:tabs>
          <w:tab w:val="center" w:pos="3168"/>
        </w:tabs>
        <w:ind w:left="0" w:firstLine="0"/>
        <w:jc w:val="center"/>
        <w:rPr>
          <w:b/>
        </w:rPr>
      </w:pPr>
      <w:r>
        <w:rPr>
          <w:b/>
        </w:rPr>
        <w:t>OF THE</w:t>
      </w:r>
    </w:p>
    <w:p w:rsidR="009B45E3" w:rsidRDefault="009B45E3">
      <w:pPr>
        <w:ind w:left="0" w:firstLine="0"/>
        <w:jc w:val="center"/>
      </w:pPr>
    </w:p>
    <w:p w:rsidR="009B45E3" w:rsidRDefault="009B45E3">
      <w:pPr>
        <w:tabs>
          <w:tab w:val="center" w:pos="3168"/>
        </w:tabs>
        <w:ind w:left="0" w:firstLine="0"/>
        <w:jc w:val="center"/>
      </w:pPr>
      <w:r>
        <w:rPr>
          <w:b/>
        </w:rPr>
        <w:t>HOUSE OF REPRESENTATIVES</w:t>
      </w:r>
    </w:p>
    <w:p w:rsidR="009B45E3" w:rsidRDefault="009B45E3">
      <w:pPr>
        <w:ind w:left="0" w:firstLine="0"/>
        <w:jc w:val="center"/>
      </w:pPr>
    </w:p>
    <w:p w:rsidR="009B45E3" w:rsidRDefault="009B45E3">
      <w:pPr>
        <w:pStyle w:val="Heading4"/>
        <w:jc w:val="center"/>
        <w:rPr>
          <w:snapToGrid/>
        </w:rPr>
      </w:pPr>
      <w:r>
        <w:rPr>
          <w:snapToGrid/>
        </w:rPr>
        <w:t>OF THE</w:t>
      </w:r>
    </w:p>
    <w:p w:rsidR="009B45E3" w:rsidRDefault="009B45E3">
      <w:pPr>
        <w:ind w:left="0" w:firstLine="0"/>
        <w:jc w:val="center"/>
      </w:pPr>
    </w:p>
    <w:p w:rsidR="009B45E3" w:rsidRDefault="009B45E3">
      <w:pPr>
        <w:tabs>
          <w:tab w:val="center" w:pos="3168"/>
        </w:tabs>
        <w:ind w:left="0" w:firstLine="0"/>
        <w:jc w:val="center"/>
        <w:rPr>
          <w:b/>
        </w:rPr>
      </w:pPr>
      <w:r>
        <w:rPr>
          <w:b/>
        </w:rPr>
        <w:t>STATE OF SOUTH CAROLINA</w:t>
      </w:r>
    </w:p>
    <w:p w:rsidR="009B45E3" w:rsidRDefault="009B45E3">
      <w:pPr>
        <w:ind w:left="0" w:firstLine="0"/>
        <w:jc w:val="center"/>
        <w:rPr>
          <w:b/>
        </w:rPr>
      </w:pPr>
    </w:p>
    <w:p w:rsidR="009B45E3" w:rsidRDefault="009B45E3">
      <w:pPr>
        <w:ind w:left="0" w:firstLine="0"/>
        <w:jc w:val="center"/>
        <w:rPr>
          <w:b/>
        </w:rPr>
      </w:pPr>
    </w:p>
    <w:p w:rsidR="009B45E3" w:rsidRDefault="009B45E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B45E3" w:rsidRDefault="009B45E3">
      <w:pPr>
        <w:ind w:left="0" w:firstLine="0"/>
        <w:jc w:val="center"/>
        <w:rPr>
          <w:b/>
        </w:rPr>
      </w:pPr>
    </w:p>
    <w:p w:rsidR="009B45E3" w:rsidRDefault="009B45E3">
      <w:pPr>
        <w:pStyle w:val="Heading3"/>
        <w:jc w:val="center"/>
      </w:pPr>
      <w:r>
        <w:t>REGULAR SESSION BEGINNING TUESDAY, JANUARY 10, 2017</w:t>
      </w:r>
    </w:p>
    <w:p w:rsidR="009B45E3" w:rsidRDefault="009B45E3">
      <w:pPr>
        <w:ind w:left="0" w:firstLine="0"/>
        <w:jc w:val="center"/>
        <w:rPr>
          <w:b/>
        </w:rPr>
      </w:pPr>
    </w:p>
    <w:p w:rsidR="009B45E3" w:rsidRDefault="009B45E3">
      <w:pPr>
        <w:ind w:left="0" w:firstLine="0"/>
        <w:jc w:val="center"/>
        <w:rPr>
          <w:b/>
        </w:rPr>
      </w:pPr>
    </w:p>
    <w:p w:rsidR="009B45E3" w:rsidRPr="00C72877" w:rsidRDefault="009B45E3">
      <w:pPr>
        <w:ind w:left="0" w:firstLine="0"/>
        <w:jc w:val="center"/>
        <w:rPr>
          <w:b/>
        </w:rPr>
      </w:pPr>
      <w:r w:rsidRPr="00C72877">
        <w:rPr>
          <w:b/>
        </w:rPr>
        <w:t>TUESDAY, JANUARY 23, 2018</w:t>
      </w:r>
    </w:p>
    <w:p w:rsidR="009B45E3" w:rsidRDefault="009B45E3">
      <w:pPr>
        <w:ind w:left="0" w:firstLine="0"/>
        <w:jc w:val="center"/>
        <w:rPr>
          <w:b/>
        </w:rPr>
      </w:pPr>
    </w:p>
    <w:p w:rsidR="009B45E3" w:rsidRDefault="009B45E3">
      <w:pPr>
        <w:pStyle w:val="ActionText"/>
        <w:sectPr w:rsidR="009B45E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B45E3" w:rsidRDefault="009B45E3">
      <w:pPr>
        <w:pStyle w:val="ActionText"/>
        <w:sectPr w:rsidR="009B45E3">
          <w:pgSz w:w="12240" w:h="15840" w:code="1"/>
          <w:pgMar w:top="1008" w:right="4694" w:bottom="3499" w:left="1224" w:header="1008" w:footer="3499" w:gutter="0"/>
          <w:cols w:space="720"/>
          <w:titlePg/>
        </w:sectPr>
      </w:pPr>
    </w:p>
    <w:p w:rsidR="009B45E3" w:rsidRPr="009B45E3" w:rsidRDefault="009B45E3" w:rsidP="009B45E3">
      <w:pPr>
        <w:pStyle w:val="ActionText"/>
        <w:jc w:val="center"/>
        <w:rPr>
          <w:b/>
        </w:rPr>
      </w:pPr>
      <w:r w:rsidRPr="009B45E3">
        <w:rPr>
          <w:b/>
        </w:rPr>
        <w:lastRenderedPageBreak/>
        <w:t>INVITATIONS</w:t>
      </w:r>
    </w:p>
    <w:p w:rsidR="009B45E3" w:rsidRDefault="009B45E3" w:rsidP="009B45E3">
      <w:pPr>
        <w:pStyle w:val="ActionText"/>
        <w:jc w:val="center"/>
        <w:rPr>
          <w:b/>
        </w:rPr>
      </w:pPr>
    </w:p>
    <w:p w:rsidR="009B45E3" w:rsidRDefault="009B45E3" w:rsidP="009B45E3">
      <w:pPr>
        <w:pStyle w:val="ActionText"/>
        <w:jc w:val="center"/>
        <w:rPr>
          <w:b/>
        </w:rPr>
      </w:pPr>
      <w:r>
        <w:rPr>
          <w:b/>
        </w:rPr>
        <w:t>Tuesday, January 23, 2018, 5:00-7:00 p.m.</w:t>
      </w:r>
    </w:p>
    <w:p w:rsidR="009B45E3" w:rsidRDefault="009B45E3" w:rsidP="009B45E3">
      <w:pPr>
        <w:pStyle w:val="ActionText"/>
        <w:ind w:left="0" w:firstLine="0"/>
      </w:pPr>
      <w:r>
        <w:t>Members of the House and staff, reception, Hilton Palmetto Ball Room, by the South Carolina Association of Realtors.</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Tuesday, January 23, 2018, 7:00-9:00 p.m.</w:t>
      </w:r>
    </w:p>
    <w:p w:rsidR="009B45E3" w:rsidRDefault="009B45E3" w:rsidP="009B45E3">
      <w:pPr>
        <w:pStyle w:val="ActionText"/>
        <w:ind w:left="0" w:firstLine="0"/>
      </w:pPr>
      <w:r>
        <w:t>Members of the House and staff, reception, Blue Marlin, Vista Room, by the Conservation Voters of South Carolina.</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24, 2018, 8:00-10:00 a.m.</w:t>
      </w:r>
    </w:p>
    <w:p w:rsidR="009B45E3" w:rsidRDefault="009B45E3" w:rsidP="009B45E3">
      <w:pPr>
        <w:pStyle w:val="ActionText"/>
        <w:ind w:left="0" w:firstLine="0"/>
      </w:pPr>
      <w:r>
        <w:t>Members of the House, breakfast, Room 112, Blatt Bldg., by the SC Governor's School for Science and Mathematics Foundation.</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24, 2018, 12:00-2:00 p.m.</w:t>
      </w:r>
    </w:p>
    <w:p w:rsidR="009B45E3" w:rsidRDefault="009B45E3" w:rsidP="009B45E3">
      <w:pPr>
        <w:pStyle w:val="ActionText"/>
        <w:ind w:left="0" w:firstLine="0"/>
      </w:pPr>
      <w:r>
        <w:t>Members of the House, luncheon, Room 112, Blatt Bldg., by Wil Lou Gray Opportunity School.</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24, 2018, 5:00-7:00 p.m.</w:t>
      </w:r>
    </w:p>
    <w:p w:rsidR="009B45E3" w:rsidRDefault="009B45E3" w:rsidP="009B45E3">
      <w:pPr>
        <w:pStyle w:val="ActionText"/>
        <w:ind w:left="0" w:firstLine="0"/>
      </w:pPr>
      <w:r>
        <w:t>Members of the House and staff, reception, Capitol Center, by the South Carolina Bar Association.</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24, 2018, 5:00-7:00 p.m.</w:t>
      </w:r>
    </w:p>
    <w:p w:rsidR="009B45E3" w:rsidRDefault="009B45E3" w:rsidP="009B45E3">
      <w:pPr>
        <w:pStyle w:val="ActionText"/>
        <w:ind w:left="0" w:firstLine="0"/>
      </w:pPr>
      <w:r>
        <w:t>Members of the House, reception, The Palmetto Club, by the Design/Construction Partnership.</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Thursday, January 25, 2018, 8:00-10:00 a.m.</w:t>
      </w:r>
    </w:p>
    <w:p w:rsidR="009B45E3" w:rsidRDefault="009B45E3" w:rsidP="009B45E3">
      <w:pPr>
        <w:pStyle w:val="ActionText"/>
        <w:ind w:left="0" w:firstLine="0"/>
      </w:pPr>
      <w:r>
        <w:t>Members of the House and staff, breakfast, Room 112, Blatt Bldg., by the South Carolina Broadcasters Association.</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Tuesday, January 30, 2018, 5:00-7:00 p.m.</w:t>
      </w:r>
    </w:p>
    <w:p w:rsidR="009B45E3" w:rsidRDefault="009B45E3" w:rsidP="009B45E3">
      <w:pPr>
        <w:pStyle w:val="ActionText"/>
        <w:ind w:left="0" w:firstLine="0"/>
      </w:pPr>
      <w:r>
        <w:t>Members of the House and staff, reception, Hilton Columbia Center Hotel, by the South Carolina Free Clinic Association.</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lastRenderedPageBreak/>
        <w:t>Tuesday, January 30, 2018, 6:00-8:00 p.m.</w:t>
      </w:r>
    </w:p>
    <w:p w:rsidR="009B45E3" w:rsidRDefault="009B45E3" w:rsidP="009B45E3">
      <w:pPr>
        <w:pStyle w:val="ActionText"/>
        <w:ind w:left="0" w:firstLine="0"/>
      </w:pPr>
      <w:r>
        <w:t>Members of the House, reception, The Palmetto Club, by the South Carolina Association of Technical College Commissioners.</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31, 2018, 8:00-10:00 a.m.</w:t>
      </w:r>
    </w:p>
    <w:p w:rsidR="009B45E3" w:rsidRDefault="009B45E3" w:rsidP="009B45E3">
      <w:pPr>
        <w:pStyle w:val="ActionText"/>
        <w:ind w:left="0" w:firstLine="0"/>
      </w:pPr>
      <w:r>
        <w:t>Members of the House and staff, breakfast, Room 112, Blatt Bldg., by the Palmetto Association of Licensed Midwives.</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31, 2018, 11:30 a.m.-1:30 p.m.</w:t>
      </w:r>
    </w:p>
    <w:p w:rsidR="009B45E3" w:rsidRDefault="009B45E3" w:rsidP="009B45E3">
      <w:pPr>
        <w:pStyle w:val="ActionText"/>
        <w:ind w:left="0" w:firstLine="0"/>
      </w:pPr>
      <w:r>
        <w:t>Members of the House, luncheon, Room 112, Blatt Bldg., by the South Carolina Consortium for Gifted Education.</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31, 2018, 6:00-8:00 p.m.</w:t>
      </w:r>
    </w:p>
    <w:p w:rsidR="009B45E3" w:rsidRDefault="009B45E3" w:rsidP="009B45E3">
      <w:pPr>
        <w:pStyle w:val="ActionText"/>
        <w:ind w:left="0" w:firstLine="0"/>
      </w:pPr>
      <w:r>
        <w:t>Members of the House and staff, reception, USC Alumni Center, by the University of South Carolina.</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Thursday, February 1, 2018, 8:00-10:00 a.m.</w:t>
      </w:r>
    </w:p>
    <w:p w:rsidR="009B45E3" w:rsidRDefault="009B45E3" w:rsidP="009B45E3">
      <w:pPr>
        <w:pStyle w:val="ActionText"/>
        <w:ind w:left="0" w:firstLine="0"/>
      </w:pPr>
      <w:r>
        <w:t>Members of the House and staff, breakfast, Room 112, Blatt Bldg., by the SC Commission for the Blind.</w:t>
      </w:r>
    </w:p>
    <w:p w:rsidR="009B45E3" w:rsidRDefault="009B45E3" w:rsidP="009B45E3">
      <w:pPr>
        <w:pStyle w:val="ActionText"/>
        <w:keepNext w:val="0"/>
        <w:ind w:left="0" w:firstLine="0"/>
        <w:jc w:val="center"/>
      </w:pPr>
      <w:r>
        <w:t>(Accepted--January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HOUSE ASSEMBLIES</w:t>
      </w:r>
    </w:p>
    <w:p w:rsidR="009B45E3" w:rsidRDefault="009B45E3" w:rsidP="009B45E3">
      <w:pPr>
        <w:pStyle w:val="ActionText"/>
        <w:ind w:left="0" w:firstLine="0"/>
        <w:jc w:val="center"/>
        <w:rPr>
          <w:b/>
        </w:rPr>
      </w:pPr>
    </w:p>
    <w:p w:rsidR="009B45E3" w:rsidRDefault="009B45E3" w:rsidP="009B45E3">
      <w:pPr>
        <w:pStyle w:val="ActionText"/>
        <w:ind w:left="0" w:firstLine="0"/>
        <w:jc w:val="center"/>
        <w:rPr>
          <w:b/>
        </w:rPr>
      </w:pPr>
      <w:r>
        <w:rPr>
          <w:b/>
        </w:rPr>
        <w:t>Thursday, January 25, 2018</w:t>
      </w:r>
    </w:p>
    <w:p w:rsidR="009B45E3" w:rsidRDefault="009B45E3" w:rsidP="009B45E3">
      <w:pPr>
        <w:pStyle w:val="ActionText"/>
        <w:ind w:left="0" w:firstLine="0"/>
      </w:pPr>
      <w:r>
        <w:t>To recognize the James F. Byrnes High School Softball Team, coaches and other school officials.</w:t>
      </w:r>
    </w:p>
    <w:p w:rsidR="009B45E3" w:rsidRDefault="009B45E3" w:rsidP="009B45E3">
      <w:pPr>
        <w:pStyle w:val="ActionText"/>
        <w:keepNext w:val="0"/>
        <w:ind w:left="0" w:firstLine="0"/>
        <w:jc w:val="center"/>
      </w:pPr>
      <w:r>
        <w:t>(Under H.4535--Adopted--January 9,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Thursday, January 25, 2018</w:t>
      </w:r>
    </w:p>
    <w:p w:rsidR="009B45E3" w:rsidRDefault="009B45E3" w:rsidP="009B45E3">
      <w:pPr>
        <w:pStyle w:val="ActionText"/>
        <w:ind w:left="0" w:firstLine="0"/>
      </w:pPr>
      <w:r>
        <w:t>To recognize the St. James High School Girls Golf Team, coaches and other school officials.</w:t>
      </w:r>
    </w:p>
    <w:p w:rsidR="009B45E3" w:rsidRDefault="009B45E3" w:rsidP="009B45E3">
      <w:pPr>
        <w:pStyle w:val="ActionText"/>
        <w:keepNext w:val="0"/>
        <w:ind w:left="0" w:firstLine="0"/>
        <w:jc w:val="center"/>
      </w:pPr>
      <w:r>
        <w:t>(Under H.4568--Adopted--January 10,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Wednesday, January 31, 2018</w:t>
      </w:r>
    </w:p>
    <w:p w:rsidR="009B45E3" w:rsidRDefault="009B45E3" w:rsidP="009B45E3">
      <w:pPr>
        <w:pStyle w:val="ActionText"/>
        <w:ind w:left="0" w:firstLine="0"/>
      </w:pPr>
      <w:r>
        <w:t>To recognize the River Bluff High School Girls Tennis Team, coaches and other school officials.</w:t>
      </w:r>
    </w:p>
    <w:p w:rsidR="009B45E3" w:rsidRDefault="009B45E3" w:rsidP="009B45E3">
      <w:pPr>
        <w:pStyle w:val="ActionText"/>
        <w:keepNext w:val="0"/>
        <w:ind w:left="0" w:firstLine="0"/>
        <w:jc w:val="center"/>
      </w:pPr>
      <w:r>
        <w:t>(Under H.4576--Adopted--January 10,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lastRenderedPageBreak/>
        <w:t>Thursday, February 1, 2018</w:t>
      </w:r>
    </w:p>
    <w:p w:rsidR="009B45E3" w:rsidRDefault="009B45E3" w:rsidP="009B45E3">
      <w:pPr>
        <w:pStyle w:val="ActionText"/>
        <w:ind w:left="0" w:firstLine="0"/>
      </w:pPr>
      <w:r>
        <w:t>To recognize Palmetto High School Competitive Cheerleading Squad, coaches and other school officials.</w:t>
      </w:r>
    </w:p>
    <w:p w:rsidR="009B45E3" w:rsidRDefault="009B45E3" w:rsidP="009B45E3">
      <w:pPr>
        <w:pStyle w:val="ActionText"/>
        <w:keepNext w:val="0"/>
        <w:ind w:left="0" w:firstLine="0"/>
        <w:jc w:val="center"/>
      </w:pPr>
      <w:r>
        <w:t>(Under H.4586--Adopted--January 10, 2018)</w:t>
      </w:r>
    </w:p>
    <w:p w:rsidR="009B45E3" w:rsidRDefault="009B45E3" w:rsidP="009B45E3">
      <w:pPr>
        <w:pStyle w:val="ActionText"/>
        <w:keepNext w:val="0"/>
        <w:ind w:left="0" w:firstLine="0"/>
        <w:jc w:val="center"/>
      </w:pPr>
    </w:p>
    <w:p w:rsidR="009B45E3" w:rsidRDefault="009B45E3" w:rsidP="009B45E3">
      <w:pPr>
        <w:pStyle w:val="ActionText"/>
        <w:ind w:left="0" w:firstLine="0"/>
        <w:jc w:val="center"/>
        <w:rPr>
          <w:b/>
        </w:rPr>
      </w:pPr>
      <w:r>
        <w:rPr>
          <w:b/>
        </w:rPr>
        <w:t>SPECIAL INTRODUCTIONS/ RECOGNITIONS/ANNOUNCEMENTS</w:t>
      </w:r>
    </w:p>
    <w:p w:rsidR="009B45E3" w:rsidRDefault="009B45E3" w:rsidP="009B45E3">
      <w:pPr>
        <w:pStyle w:val="ActionText"/>
        <w:ind w:left="0" w:firstLine="0"/>
        <w:jc w:val="center"/>
        <w:rPr>
          <w:b/>
        </w:rPr>
      </w:pPr>
    </w:p>
    <w:p w:rsidR="009B45E3" w:rsidRDefault="009B45E3" w:rsidP="009B45E3">
      <w:pPr>
        <w:pStyle w:val="ActionText"/>
        <w:ind w:left="0" w:firstLine="0"/>
        <w:jc w:val="center"/>
        <w:rPr>
          <w:b/>
        </w:rPr>
      </w:pPr>
      <w:r>
        <w:rPr>
          <w:b/>
        </w:rPr>
        <w:t>SECOND READING STATEWIDE UNCONTESTED BILLS</w:t>
      </w:r>
    </w:p>
    <w:p w:rsidR="009B45E3" w:rsidRDefault="009B45E3" w:rsidP="009B45E3">
      <w:pPr>
        <w:pStyle w:val="ActionText"/>
        <w:ind w:left="0" w:firstLine="0"/>
        <w:jc w:val="center"/>
        <w:rPr>
          <w:b/>
        </w:rPr>
      </w:pPr>
    </w:p>
    <w:p w:rsidR="009B45E3" w:rsidRPr="009B45E3" w:rsidRDefault="009B45E3" w:rsidP="009B45E3">
      <w:pPr>
        <w:pStyle w:val="ActionText"/>
      </w:pPr>
      <w:r w:rsidRPr="009B45E3">
        <w:rPr>
          <w:b/>
        </w:rPr>
        <w:t>H. 4378--</w:t>
      </w:r>
      <w:r w:rsidRPr="009B45E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w:t>
      </w:r>
      <w:r w:rsidRPr="009B45E3">
        <w:rPr>
          <w:b/>
        </w:rPr>
        <w:t>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 With Amdt.--January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Pr="009B45E3" w:rsidRDefault="009B45E3" w:rsidP="009B45E3">
      <w:pPr>
        <w:pStyle w:val="ActionText"/>
      </w:pPr>
      <w:r w:rsidRPr="009B45E3">
        <w:rPr>
          <w:b/>
        </w:rPr>
        <w:t>H. 4377--</w:t>
      </w:r>
      <w:r w:rsidRPr="009B45E3">
        <w:t xml:space="preserve">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w:t>
      </w:r>
      <w:r w:rsidRPr="009B45E3">
        <w:rPr>
          <w:b/>
        </w:rPr>
        <w:t xml:space="preserve">A BILL TO AMEND SECTION 58-3-20, CODE OF LAWS OF SOUTH CAROLINA, 1976, RELATING TO THE COMPOSITION OF THE PUBLIC SERVICE COMMISSION, SO AS TO REVISE THE MEMBERSHIP; TO AMEND </w:t>
      </w:r>
      <w:r w:rsidRPr="009B45E3">
        <w:rPr>
          <w:b/>
        </w:rPr>
        <w:lastRenderedPageBreak/>
        <w:t>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(Favorable--January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Pr="009B45E3" w:rsidRDefault="009B45E3" w:rsidP="009B45E3">
      <w:pPr>
        <w:pStyle w:val="ActionText"/>
      </w:pPr>
      <w:r w:rsidRPr="009B45E3">
        <w:rPr>
          <w:b/>
        </w:rPr>
        <w:t>H. 4379--</w:t>
      </w:r>
      <w:r w:rsidRPr="009B45E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w:t>
      </w:r>
      <w:r w:rsidRPr="009B45E3">
        <w:rPr>
          <w:b/>
        </w:rPr>
        <w:t>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(Favorable--January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Pr="009B45E3" w:rsidRDefault="009B45E3" w:rsidP="009B45E3">
      <w:pPr>
        <w:pStyle w:val="ActionText"/>
      </w:pPr>
      <w:r w:rsidRPr="009B45E3">
        <w:rPr>
          <w:b/>
        </w:rPr>
        <w:t>H. 4376--</w:t>
      </w:r>
      <w:r w:rsidRPr="009B45E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w:t>
      </w:r>
      <w:r w:rsidRPr="009B45E3">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(Favorable--January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Pr="009B45E3" w:rsidRDefault="009B45E3" w:rsidP="009B45E3">
      <w:pPr>
        <w:pStyle w:val="ActionText"/>
      </w:pPr>
      <w:r w:rsidRPr="009B45E3">
        <w:rPr>
          <w:b/>
        </w:rPr>
        <w:t>H. 4375--</w:t>
      </w:r>
      <w:r w:rsidRPr="009B45E3">
        <w:t xml:space="preserve">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w:t>
      </w:r>
      <w:r w:rsidRPr="009B45E3">
        <w:rPr>
          <w:b/>
        </w:rPr>
        <w:t>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 With Amdt.--January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Pr="009B45E3" w:rsidRDefault="009B45E3" w:rsidP="009B45E3">
      <w:pPr>
        <w:pStyle w:val="ActionText"/>
      </w:pPr>
      <w:r w:rsidRPr="009B45E3">
        <w:rPr>
          <w:b/>
        </w:rPr>
        <w:t>H. 4380--</w:t>
      </w:r>
      <w:r w:rsidRPr="009B45E3">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w:t>
      </w:r>
      <w:r w:rsidRPr="009B45E3">
        <w:rPr>
          <w:b/>
        </w:rPr>
        <w:t>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9B45E3" w:rsidRDefault="009B45E3" w:rsidP="009B45E3">
      <w:pPr>
        <w:pStyle w:val="ActionText"/>
        <w:ind w:left="648" w:firstLine="0"/>
      </w:pPr>
      <w:r>
        <w:t>(Prefiled--Thursday, November 09, 2017)</w:t>
      </w:r>
    </w:p>
    <w:p w:rsidR="009B45E3" w:rsidRDefault="009B45E3" w:rsidP="009B45E3">
      <w:pPr>
        <w:pStyle w:val="ActionText"/>
        <w:ind w:left="648" w:firstLine="0"/>
      </w:pPr>
      <w:r>
        <w:t>(Judiciary Com.--January 09, 2018)</w:t>
      </w:r>
    </w:p>
    <w:p w:rsidR="009B45E3" w:rsidRDefault="009B45E3" w:rsidP="009B45E3">
      <w:pPr>
        <w:pStyle w:val="ActionText"/>
        <w:ind w:left="648" w:firstLine="0"/>
      </w:pPr>
      <w:r>
        <w:t>(Favorable--January 10, 2018)</w:t>
      </w:r>
    </w:p>
    <w:p w:rsidR="009B45E3" w:rsidRPr="009B45E3" w:rsidRDefault="009B45E3" w:rsidP="009B45E3">
      <w:pPr>
        <w:pStyle w:val="ActionText"/>
        <w:keepNext w:val="0"/>
        <w:ind w:left="648" w:firstLine="0"/>
      </w:pPr>
      <w:r w:rsidRPr="009B45E3">
        <w:t>(Debate adjourned until Wed., Jan. 17, 2018--January 16, 2018)</w:t>
      </w:r>
    </w:p>
    <w:p w:rsidR="009B45E3" w:rsidRDefault="009B45E3" w:rsidP="009B45E3">
      <w:pPr>
        <w:pStyle w:val="ActionText"/>
        <w:keepNext w:val="0"/>
        <w:ind w:left="0" w:firstLine="0"/>
      </w:pPr>
    </w:p>
    <w:p w:rsidR="009B45E3" w:rsidRDefault="009B45E3" w:rsidP="009B45E3">
      <w:pPr>
        <w:pStyle w:val="ActionText"/>
        <w:ind w:left="0" w:firstLine="0"/>
        <w:jc w:val="center"/>
        <w:rPr>
          <w:b/>
        </w:rPr>
      </w:pPr>
      <w:r>
        <w:rPr>
          <w:b/>
        </w:rPr>
        <w:t>WITHDRAWAL OF OBJECTIONS/REQUEST FOR DEBATE</w:t>
      </w:r>
    </w:p>
    <w:p w:rsidR="009B45E3" w:rsidRDefault="009B45E3" w:rsidP="009B45E3">
      <w:pPr>
        <w:pStyle w:val="ActionText"/>
        <w:ind w:left="0" w:firstLine="0"/>
        <w:jc w:val="center"/>
        <w:rPr>
          <w:b/>
        </w:rPr>
      </w:pPr>
    </w:p>
    <w:p w:rsidR="009B45E3" w:rsidRDefault="009B45E3" w:rsidP="009B45E3">
      <w:pPr>
        <w:pStyle w:val="ActionText"/>
        <w:ind w:left="0" w:firstLine="0"/>
        <w:jc w:val="center"/>
        <w:rPr>
          <w:b/>
        </w:rPr>
      </w:pPr>
      <w:r>
        <w:rPr>
          <w:b/>
        </w:rPr>
        <w:t>UNANIMOUS CONSENT REQUESTS</w:t>
      </w:r>
    </w:p>
    <w:p w:rsidR="009B45E3" w:rsidRDefault="009B45E3" w:rsidP="009B45E3">
      <w:pPr>
        <w:pStyle w:val="ActionText"/>
        <w:ind w:left="0" w:firstLine="0"/>
        <w:jc w:val="center"/>
        <w:rPr>
          <w:b/>
        </w:rPr>
      </w:pPr>
    </w:p>
    <w:p w:rsidR="009B45E3" w:rsidRDefault="009B45E3" w:rsidP="009B45E3">
      <w:pPr>
        <w:pStyle w:val="ActionText"/>
        <w:ind w:left="0" w:firstLine="0"/>
        <w:jc w:val="center"/>
        <w:rPr>
          <w:b/>
        </w:rPr>
      </w:pPr>
      <w:r>
        <w:rPr>
          <w:b/>
        </w:rPr>
        <w:t>VETO ON:</w:t>
      </w:r>
    </w:p>
    <w:p w:rsidR="009B45E3" w:rsidRDefault="009B45E3" w:rsidP="009B45E3">
      <w:pPr>
        <w:pStyle w:val="ActionText"/>
        <w:ind w:left="0" w:firstLine="0"/>
        <w:jc w:val="center"/>
        <w:rPr>
          <w:b/>
        </w:rPr>
      </w:pPr>
    </w:p>
    <w:p w:rsidR="009B45E3" w:rsidRPr="009B45E3" w:rsidRDefault="009B45E3" w:rsidP="009B45E3">
      <w:pPr>
        <w:pStyle w:val="ActionText"/>
        <w:keepNext w:val="0"/>
      </w:pPr>
      <w:r w:rsidRPr="009B45E3">
        <w:rPr>
          <w:b/>
        </w:rPr>
        <w:t>H. 3462--</w:t>
      </w:r>
      <w:r w:rsidRPr="009B45E3">
        <w:t>(Debate adjourned until Tue., Jan. 8, 2019--March 22, 2017)</w:t>
      </w:r>
    </w:p>
    <w:p w:rsidR="009B45E3" w:rsidRDefault="009B45E3" w:rsidP="009B45E3">
      <w:pPr>
        <w:pStyle w:val="ActionText"/>
        <w:keepNext w:val="0"/>
        <w:ind w:left="0"/>
      </w:pPr>
    </w:p>
    <w:p w:rsidR="009B45E3" w:rsidRDefault="009B45E3" w:rsidP="009B45E3">
      <w:pPr>
        <w:pStyle w:val="ActionText"/>
        <w:ind w:left="0"/>
        <w:jc w:val="center"/>
        <w:rPr>
          <w:b/>
        </w:rPr>
      </w:pPr>
      <w:r>
        <w:rPr>
          <w:b/>
        </w:rPr>
        <w:t>MOTION PERIOD</w:t>
      </w:r>
    </w:p>
    <w:p w:rsidR="009B45E3" w:rsidRDefault="009B45E3" w:rsidP="009B45E3">
      <w:pPr>
        <w:pStyle w:val="ActionText"/>
        <w:ind w:left="0"/>
        <w:jc w:val="center"/>
        <w:rPr>
          <w:b/>
        </w:rPr>
      </w:pPr>
    </w:p>
    <w:p w:rsidR="009B45E3" w:rsidRDefault="009B45E3" w:rsidP="009B45E3">
      <w:pPr>
        <w:pStyle w:val="ActionText"/>
        <w:ind w:left="0"/>
        <w:jc w:val="center"/>
        <w:rPr>
          <w:b/>
        </w:rPr>
      </w:pPr>
      <w:r>
        <w:rPr>
          <w:b/>
        </w:rPr>
        <w:t>SECOND READING STATEWIDE CONTESTED BILLS</w:t>
      </w:r>
    </w:p>
    <w:p w:rsidR="009B45E3" w:rsidRDefault="009B45E3" w:rsidP="009B45E3">
      <w:pPr>
        <w:pStyle w:val="ActionText"/>
        <w:ind w:left="0"/>
        <w:jc w:val="center"/>
        <w:rPr>
          <w:b/>
        </w:rPr>
      </w:pPr>
    </w:p>
    <w:p w:rsidR="009B45E3" w:rsidRPr="009B45E3" w:rsidRDefault="009B45E3" w:rsidP="009B45E3">
      <w:pPr>
        <w:pStyle w:val="ActionText"/>
        <w:keepNext w:val="0"/>
      </w:pPr>
      <w:r w:rsidRPr="009B45E3">
        <w:rPr>
          <w:b/>
        </w:rPr>
        <w:t>H. 3529--</w:t>
      </w:r>
      <w:r w:rsidRPr="009B45E3">
        <w:t>(Debate adjourned until Wed., Jan. 24, 2018--January 11, 2018)</w:t>
      </w:r>
    </w:p>
    <w:p w:rsidR="009B45E3" w:rsidRDefault="009B45E3" w:rsidP="009B45E3">
      <w:pPr>
        <w:pStyle w:val="ActionText"/>
        <w:keepNext w:val="0"/>
        <w:ind w:left="0"/>
      </w:pPr>
    </w:p>
    <w:p w:rsidR="009B45E3" w:rsidRPr="009B45E3" w:rsidRDefault="009B45E3" w:rsidP="009B45E3">
      <w:pPr>
        <w:pStyle w:val="ActionText"/>
      </w:pPr>
      <w:r w:rsidRPr="009B45E3">
        <w:rPr>
          <w:b/>
        </w:rPr>
        <w:t>H. 3565--</w:t>
      </w:r>
      <w:r w:rsidRPr="009B45E3">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B45E3">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B45E3" w:rsidRDefault="009B45E3" w:rsidP="009B45E3">
      <w:pPr>
        <w:pStyle w:val="ActionText"/>
        <w:ind w:left="648" w:firstLine="0"/>
      </w:pPr>
      <w:r>
        <w:t>(Judiciary Com.--January 24, 2017)</w:t>
      </w:r>
    </w:p>
    <w:p w:rsidR="009B45E3" w:rsidRDefault="009B45E3" w:rsidP="009B45E3">
      <w:pPr>
        <w:pStyle w:val="ActionText"/>
        <w:ind w:left="648" w:firstLine="0"/>
      </w:pPr>
      <w:r>
        <w:t>(Fav. With Amdt.--February 15, 2017)</w:t>
      </w:r>
    </w:p>
    <w:p w:rsidR="009B45E3" w:rsidRDefault="009B45E3" w:rsidP="009B45E3">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B45E3" w:rsidRPr="009B45E3" w:rsidRDefault="009B45E3" w:rsidP="009B45E3">
      <w:pPr>
        <w:pStyle w:val="ActionText"/>
        <w:keepNext w:val="0"/>
        <w:ind w:left="648" w:firstLine="0"/>
      </w:pPr>
      <w:r w:rsidRPr="009B45E3">
        <w:t>(Debate adjourned until Tue., Jan. 16, 2018--January 10, 2018)</w:t>
      </w:r>
    </w:p>
    <w:p w:rsidR="009B45E3" w:rsidRDefault="009B45E3" w:rsidP="009B45E3">
      <w:pPr>
        <w:pStyle w:val="ActionText"/>
        <w:keepNext w:val="0"/>
        <w:ind w:left="0" w:firstLine="0"/>
      </w:pPr>
    </w:p>
    <w:p w:rsidR="009B45E3" w:rsidRPr="009B45E3" w:rsidRDefault="009B45E3" w:rsidP="009B45E3">
      <w:pPr>
        <w:pStyle w:val="ActionText"/>
        <w:keepNext w:val="0"/>
      </w:pPr>
      <w:r w:rsidRPr="009B45E3">
        <w:rPr>
          <w:b/>
        </w:rPr>
        <w:t>H. 3064--</w:t>
      </w:r>
      <w:r w:rsidRPr="009B45E3">
        <w:t>(Debate adjourned until Wed., Jan. 24, 2018--January 10, 2018)</w:t>
      </w:r>
    </w:p>
    <w:p w:rsidR="009B45E3" w:rsidRDefault="009B45E3" w:rsidP="009B45E3">
      <w:pPr>
        <w:pStyle w:val="ActionText"/>
        <w:keepNext w:val="0"/>
        <w:ind w:left="0"/>
      </w:pPr>
    </w:p>
    <w:p w:rsidR="009B45E3" w:rsidRPr="009B45E3" w:rsidRDefault="009B45E3" w:rsidP="009B45E3">
      <w:pPr>
        <w:pStyle w:val="ActionText"/>
      </w:pPr>
      <w:r w:rsidRPr="009B45E3">
        <w:rPr>
          <w:b/>
        </w:rPr>
        <w:t>H. 3722--</w:t>
      </w:r>
      <w:r w:rsidRPr="009B45E3">
        <w:t xml:space="preserve">Ways and Means Committee: </w:t>
      </w:r>
      <w:r w:rsidRPr="009B45E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9B45E3" w:rsidRDefault="009B45E3" w:rsidP="009B45E3">
      <w:pPr>
        <w:pStyle w:val="ActionText"/>
        <w:ind w:left="648" w:firstLine="0"/>
      </w:pPr>
      <w:r>
        <w:t>(Without Reference--March 29, 2017)</w:t>
      </w:r>
    </w:p>
    <w:p w:rsidR="009B45E3" w:rsidRDefault="009B45E3" w:rsidP="009B45E3">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9B45E3" w:rsidRPr="009B45E3" w:rsidRDefault="009B45E3" w:rsidP="009B45E3">
      <w:pPr>
        <w:pStyle w:val="ActionText"/>
        <w:keepNext w:val="0"/>
        <w:ind w:left="648" w:firstLine="0"/>
      </w:pPr>
      <w:r w:rsidRPr="009B45E3">
        <w:t>(Debate adjourned until Thu., Jan. 11, 2018--January 10, 2018)</w:t>
      </w:r>
    </w:p>
    <w:p w:rsidR="009B45E3" w:rsidRDefault="009B45E3" w:rsidP="009B45E3">
      <w:pPr>
        <w:pStyle w:val="ActionText"/>
        <w:keepNext w:val="0"/>
        <w:ind w:left="0" w:firstLine="0"/>
      </w:pPr>
    </w:p>
    <w:p w:rsidR="009B45E3" w:rsidRDefault="009B45E3" w:rsidP="009B45E3">
      <w:pPr>
        <w:pStyle w:val="ActionText"/>
        <w:keepNext w:val="0"/>
      </w:pPr>
      <w:r w:rsidRPr="009B45E3">
        <w:rPr>
          <w:b/>
        </w:rPr>
        <w:t>S. 367--</w:t>
      </w:r>
      <w:r w:rsidRPr="009B45E3">
        <w:t>(Debate adjourned until Thu., Feb. 22, 2018--January 10, 2018)</w:t>
      </w:r>
    </w:p>
    <w:p w:rsidR="009B45E3" w:rsidRDefault="009B45E3" w:rsidP="009B45E3">
      <w:pPr>
        <w:pStyle w:val="ActionText"/>
        <w:keepNext w:val="0"/>
      </w:pPr>
    </w:p>
    <w:p w:rsidR="009B45E3" w:rsidRDefault="009B45E3" w:rsidP="009B45E3">
      <w:pPr>
        <w:pStyle w:val="ActionText"/>
        <w:keepNext w:val="0"/>
        <w:ind w:left="0"/>
      </w:pPr>
    </w:p>
    <w:p w:rsidR="00D37471" w:rsidRDefault="00D37471" w:rsidP="009B45E3">
      <w:pPr>
        <w:pStyle w:val="ActionText"/>
        <w:keepNext w:val="0"/>
        <w:ind w:left="0"/>
      </w:pPr>
    </w:p>
    <w:p w:rsidR="00D37471" w:rsidRDefault="00D37471" w:rsidP="009B45E3">
      <w:pPr>
        <w:pStyle w:val="ActionText"/>
        <w:keepNext w:val="0"/>
        <w:ind w:left="0"/>
        <w:sectPr w:rsidR="00D37471" w:rsidSect="009B45E3">
          <w:headerReference w:type="default" r:id="rId14"/>
          <w:pgSz w:w="12240" w:h="15840" w:code="1"/>
          <w:pgMar w:top="1008" w:right="4694" w:bottom="3499" w:left="1224" w:header="1008" w:footer="3499" w:gutter="0"/>
          <w:pgNumType w:start="1"/>
          <w:cols w:space="720"/>
        </w:sectPr>
      </w:pPr>
    </w:p>
    <w:p w:rsidR="00D37471" w:rsidRDefault="00D37471" w:rsidP="00D37471">
      <w:pPr>
        <w:pStyle w:val="ActionText"/>
        <w:keepNext w:val="0"/>
        <w:ind w:left="0"/>
        <w:jc w:val="center"/>
        <w:rPr>
          <w:b/>
        </w:rPr>
      </w:pPr>
      <w:r w:rsidRPr="00D37471">
        <w:rPr>
          <w:b/>
        </w:rPr>
        <w:t>HOUSE CALENDAR INDEX</w:t>
      </w:r>
    </w:p>
    <w:p w:rsidR="00D37471" w:rsidRDefault="00D37471" w:rsidP="00D37471">
      <w:pPr>
        <w:pStyle w:val="ActionText"/>
        <w:keepNext w:val="0"/>
        <w:ind w:left="0"/>
        <w:rPr>
          <w:b/>
        </w:rPr>
      </w:pPr>
    </w:p>
    <w:p w:rsidR="00D37471" w:rsidRDefault="00D37471" w:rsidP="00D37471">
      <w:pPr>
        <w:pStyle w:val="ActionText"/>
        <w:keepNext w:val="0"/>
        <w:ind w:left="0"/>
        <w:rPr>
          <w:b/>
        </w:rPr>
        <w:sectPr w:rsidR="00D37471" w:rsidSect="00D37471">
          <w:pgSz w:w="12240" w:h="15840" w:code="1"/>
          <w:pgMar w:top="1008" w:right="4694" w:bottom="3499" w:left="1224" w:header="1008" w:footer="3499" w:gutter="0"/>
          <w:cols w:space="720"/>
        </w:sectPr>
      </w:pPr>
    </w:p>
    <w:p w:rsidR="00D37471" w:rsidRPr="00D37471" w:rsidRDefault="00D37471" w:rsidP="00D37471">
      <w:pPr>
        <w:pStyle w:val="ActionText"/>
        <w:keepNext w:val="0"/>
        <w:tabs>
          <w:tab w:val="right" w:leader="dot" w:pos="2520"/>
        </w:tabs>
        <w:ind w:left="0"/>
      </w:pPr>
      <w:bookmarkStart w:id="1" w:name="index_start"/>
      <w:bookmarkEnd w:id="1"/>
      <w:r w:rsidRPr="00D37471">
        <w:t>H. 3064</w:t>
      </w:r>
      <w:r w:rsidRPr="00D37471">
        <w:tab/>
        <w:t>9</w:t>
      </w:r>
    </w:p>
    <w:p w:rsidR="00D37471" w:rsidRPr="00D37471" w:rsidRDefault="00D37471" w:rsidP="00D37471">
      <w:pPr>
        <w:pStyle w:val="ActionText"/>
        <w:keepNext w:val="0"/>
        <w:tabs>
          <w:tab w:val="right" w:leader="dot" w:pos="2520"/>
        </w:tabs>
        <w:ind w:left="0"/>
      </w:pPr>
      <w:r w:rsidRPr="00D37471">
        <w:t>H. 3462</w:t>
      </w:r>
      <w:r w:rsidRPr="00D37471">
        <w:tab/>
        <w:t>8</w:t>
      </w:r>
    </w:p>
    <w:p w:rsidR="00D37471" w:rsidRPr="00D37471" w:rsidRDefault="00D37471" w:rsidP="00D37471">
      <w:pPr>
        <w:pStyle w:val="ActionText"/>
        <w:keepNext w:val="0"/>
        <w:tabs>
          <w:tab w:val="right" w:leader="dot" w:pos="2520"/>
        </w:tabs>
        <w:ind w:left="0"/>
      </w:pPr>
      <w:r w:rsidRPr="00D37471">
        <w:t>H. 3529</w:t>
      </w:r>
      <w:r w:rsidRPr="00D37471">
        <w:tab/>
        <w:t>8</w:t>
      </w:r>
    </w:p>
    <w:p w:rsidR="00D37471" w:rsidRPr="00D37471" w:rsidRDefault="00D37471" w:rsidP="00D37471">
      <w:pPr>
        <w:pStyle w:val="ActionText"/>
        <w:keepNext w:val="0"/>
        <w:tabs>
          <w:tab w:val="right" w:leader="dot" w:pos="2520"/>
        </w:tabs>
        <w:ind w:left="0"/>
      </w:pPr>
      <w:r w:rsidRPr="00D37471">
        <w:t>H. 3565</w:t>
      </w:r>
      <w:r w:rsidRPr="00D37471">
        <w:tab/>
        <w:t>8</w:t>
      </w:r>
    </w:p>
    <w:p w:rsidR="00D37471" w:rsidRPr="00D37471" w:rsidRDefault="00D37471" w:rsidP="00D37471">
      <w:pPr>
        <w:pStyle w:val="ActionText"/>
        <w:keepNext w:val="0"/>
        <w:tabs>
          <w:tab w:val="right" w:leader="dot" w:pos="2520"/>
        </w:tabs>
        <w:ind w:left="0"/>
      </w:pPr>
      <w:r w:rsidRPr="00D37471">
        <w:t>H. 3722</w:t>
      </w:r>
      <w:r w:rsidRPr="00D37471">
        <w:tab/>
        <w:t>9</w:t>
      </w:r>
    </w:p>
    <w:p w:rsidR="00D37471" w:rsidRPr="00D37471" w:rsidRDefault="00D37471" w:rsidP="00D37471">
      <w:pPr>
        <w:pStyle w:val="ActionText"/>
        <w:keepNext w:val="0"/>
        <w:tabs>
          <w:tab w:val="right" w:leader="dot" w:pos="2520"/>
        </w:tabs>
        <w:ind w:left="0"/>
      </w:pPr>
      <w:r w:rsidRPr="00D37471">
        <w:t>H. 4375</w:t>
      </w:r>
      <w:r w:rsidRPr="00D37471">
        <w:tab/>
        <w:t>6</w:t>
      </w:r>
    </w:p>
    <w:p w:rsidR="00D37471" w:rsidRPr="00D37471" w:rsidRDefault="00D37471" w:rsidP="00D37471">
      <w:pPr>
        <w:pStyle w:val="ActionText"/>
        <w:keepNext w:val="0"/>
        <w:tabs>
          <w:tab w:val="right" w:leader="dot" w:pos="2520"/>
        </w:tabs>
        <w:ind w:left="0"/>
      </w:pPr>
      <w:r w:rsidRPr="00D37471">
        <w:t>H. 4376</w:t>
      </w:r>
      <w:r w:rsidRPr="00D37471">
        <w:tab/>
        <w:t>5</w:t>
      </w:r>
    </w:p>
    <w:p w:rsidR="00D37471" w:rsidRPr="00D37471" w:rsidRDefault="00D37471" w:rsidP="00D37471">
      <w:pPr>
        <w:pStyle w:val="ActionText"/>
        <w:keepNext w:val="0"/>
        <w:tabs>
          <w:tab w:val="right" w:leader="dot" w:pos="2520"/>
        </w:tabs>
        <w:ind w:left="0"/>
      </w:pPr>
      <w:r>
        <w:br w:type="column"/>
      </w:r>
      <w:r w:rsidRPr="00D37471">
        <w:t>H. 4377</w:t>
      </w:r>
      <w:r w:rsidRPr="00D37471">
        <w:tab/>
        <w:t>3</w:t>
      </w:r>
    </w:p>
    <w:p w:rsidR="00D37471" w:rsidRPr="00D37471" w:rsidRDefault="00D37471" w:rsidP="00D37471">
      <w:pPr>
        <w:pStyle w:val="ActionText"/>
        <w:keepNext w:val="0"/>
        <w:tabs>
          <w:tab w:val="right" w:leader="dot" w:pos="2520"/>
        </w:tabs>
        <w:ind w:left="0"/>
      </w:pPr>
      <w:r w:rsidRPr="00D37471">
        <w:t>H. 4378</w:t>
      </w:r>
      <w:r w:rsidRPr="00D37471">
        <w:tab/>
        <w:t>3</w:t>
      </w:r>
    </w:p>
    <w:p w:rsidR="00D37471" w:rsidRPr="00D37471" w:rsidRDefault="00D37471" w:rsidP="00D37471">
      <w:pPr>
        <w:pStyle w:val="ActionText"/>
        <w:keepNext w:val="0"/>
        <w:tabs>
          <w:tab w:val="right" w:leader="dot" w:pos="2520"/>
        </w:tabs>
        <w:ind w:left="0"/>
      </w:pPr>
      <w:r w:rsidRPr="00D37471">
        <w:t>H. 4379</w:t>
      </w:r>
      <w:r w:rsidRPr="00D37471">
        <w:tab/>
        <w:t>4</w:t>
      </w:r>
    </w:p>
    <w:p w:rsidR="00D37471" w:rsidRPr="00D37471" w:rsidRDefault="00D37471" w:rsidP="00D37471">
      <w:pPr>
        <w:pStyle w:val="ActionText"/>
        <w:keepNext w:val="0"/>
        <w:tabs>
          <w:tab w:val="right" w:leader="dot" w:pos="2520"/>
        </w:tabs>
        <w:ind w:left="0"/>
      </w:pPr>
      <w:r w:rsidRPr="00D37471">
        <w:t>H. 4380</w:t>
      </w:r>
      <w:r w:rsidRPr="00D37471">
        <w:tab/>
        <w:t>7</w:t>
      </w:r>
    </w:p>
    <w:p w:rsidR="00D37471" w:rsidRPr="00D37471" w:rsidRDefault="00D37471" w:rsidP="00D37471">
      <w:pPr>
        <w:pStyle w:val="ActionText"/>
        <w:keepNext w:val="0"/>
        <w:tabs>
          <w:tab w:val="right" w:leader="dot" w:pos="2520"/>
        </w:tabs>
        <w:ind w:left="0"/>
      </w:pPr>
    </w:p>
    <w:p w:rsidR="00D37471" w:rsidRDefault="00D37471" w:rsidP="00D37471">
      <w:pPr>
        <w:pStyle w:val="ActionText"/>
        <w:keepNext w:val="0"/>
        <w:tabs>
          <w:tab w:val="right" w:leader="dot" w:pos="2520"/>
        </w:tabs>
        <w:ind w:left="0"/>
      </w:pPr>
      <w:r w:rsidRPr="00D37471">
        <w:t>S. 367</w:t>
      </w:r>
      <w:r w:rsidRPr="00D37471">
        <w:tab/>
        <w:t>9</w:t>
      </w:r>
    </w:p>
    <w:p w:rsidR="00D37471" w:rsidRDefault="00D37471" w:rsidP="00D37471">
      <w:pPr>
        <w:pStyle w:val="ActionText"/>
        <w:keepNext w:val="0"/>
        <w:tabs>
          <w:tab w:val="right" w:leader="dot" w:pos="2520"/>
        </w:tabs>
        <w:ind w:left="0"/>
        <w:sectPr w:rsidR="00D37471" w:rsidSect="00D37471">
          <w:type w:val="continuous"/>
          <w:pgSz w:w="12240" w:h="15840" w:code="1"/>
          <w:pgMar w:top="1008" w:right="4694" w:bottom="3499" w:left="1224" w:header="1008" w:footer="3499" w:gutter="0"/>
          <w:cols w:num="2" w:space="720"/>
        </w:sectPr>
      </w:pPr>
    </w:p>
    <w:p w:rsidR="00D37471" w:rsidRPr="00D37471" w:rsidRDefault="00D37471" w:rsidP="00D37471">
      <w:pPr>
        <w:pStyle w:val="ActionText"/>
        <w:keepNext w:val="0"/>
        <w:tabs>
          <w:tab w:val="right" w:leader="dot" w:pos="2520"/>
        </w:tabs>
        <w:ind w:left="0"/>
      </w:pPr>
    </w:p>
    <w:sectPr w:rsidR="00D37471" w:rsidRPr="00D37471" w:rsidSect="00D3747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E3" w:rsidRDefault="009B45E3">
      <w:r>
        <w:separator/>
      </w:r>
    </w:p>
  </w:endnote>
  <w:endnote w:type="continuationSeparator" w:id="0">
    <w:p w:rsidR="009B45E3" w:rsidRDefault="009B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9B4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87C70" w:rsidRDefault="00887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9B45E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37A19">
      <w:rPr>
        <w:rStyle w:val="PageNumber"/>
        <w:noProof/>
      </w:rPr>
      <w:t>3</w:t>
    </w:r>
    <w:r>
      <w:rPr>
        <w:rStyle w:val="PageNumber"/>
      </w:rPr>
      <w:fldChar w:fldCharType="end"/>
    </w:r>
  </w:p>
  <w:p w:rsidR="00887C70" w:rsidRDefault="009B45E3">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887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E3" w:rsidRDefault="009B45E3">
      <w:r>
        <w:separator/>
      </w:r>
    </w:p>
  </w:footnote>
  <w:footnote w:type="continuationSeparator" w:id="0">
    <w:p w:rsidR="009B45E3" w:rsidRDefault="009B4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887C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887C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C70" w:rsidRDefault="00887C7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5E3" w:rsidRDefault="009B4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E3"/>
    <w:rsid w:val="00637A19"/>
    <w:rsid w:val="00887C70"/>
    <w:rsid w:val="009B45E3"/>
    <w:rsid w:val="00D3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10E1D-A395-4539-B6C7-949A80EF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B45E3"/>
    <w:pPr>
      <w:keepNext/>
      <w:ind w:left="0" w:firstLine="0"/>
      <w:outlineLvl w:val="2"/>
    </w:pPr>
    <w:rPr>
      <w:b/>
      <w:sz w:val="20"/>
    </w:rPr>
  </w:style>
  <w:style w:type="paragraph" w:styleId="Heading4">
    <w:name w:val="heading 4"/>
    <w:basedOn w:val="Normal"/>
    <w:next w:val="Normal"/>
    <w:link w:val="Heading4Char"/>
    <w:qFormat/>
    <w:rsid w:val="009B45E3"/>
    <w:pPr>
      <w:keepNext/>
      <w:tabs>
        <w:tab w:val="center" w:pos="3168"/>
      </w:tabs>
      <w:ind w:left="0" w:firstLine="0"/>
      <w:outlineLvl w:val="3"/>
    </w:pPr>
    <w:rPr>
      <w:b/>
      <w:snapToGrid w:val="0"/>
    </w:rPr>
  </w:style>
  <w:style w:type="paragraph" w:styleId="Heading6">
    <w:name w:val="heading 6"/>
    <w:basedOn w:val="Normal"/>
    <w:next w:val="Normal"/>
    <w:link w:val="Heading6Char"/>
    <w:qFormat/>
    <w:rsid w:val="009B45E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B45E3"/>
    <w:rPr>
      <w:b/>
    </w:rPr>
  </w:style>
  <w:style w:type="character" w:customStyle="1" w:styleId="Heading4Char">
    <w:name w:val="Heading 4 Char"/>
    <w:basedOn w:val="DefaultParagraphFont"/>
    <w:link w:val="Heading4"/>
    <w:rsid w:val="009B45E3"/>
    <w:rPr>
      <w:b/>
      <w:snapToGrid w:val="0"/>
      <w:sz w:val="22"/>
    </w:rPr>
  </w:style>
  <w:style w:type="character" w:customStyle="1" w:styleId="Heading6Char">
    <w:name w:val="Heading 6 Char"/>
    <w:basedOn w:val="DefaultParagraphFont"/>
    <w:link w:val="Heading6"/>
    <w:rsid w:val="009B45E3"/>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430013C4.dotm</Template>
  <TotalTime>0</TotalTime>
  <Pages>6</Pages>
  <Words>2341</Words>
  <Characters>13149</Characters>
  <Application>Microsoft Office Word</Application>
  <DocSecurity>0</DocSecurity>
  <Lines>409</Lines>
  <Paragraphs>125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1/23/2018 - South Carolina Legislature Online</dc:title>
  <dc:subject/>
  <dc:creator>DJuana Wilson</dc:creator>
  <cp:keywords/>
  <cp:lastModifiedBy>Olivia Faile</cp:lastModifiedBy>
  <cp:revision>3</cp:revision>
  <dcterms:created xsi:type="dcterms:W3CDTF">2018-01-17T20:38:00Z</dcterms:created>
  <dcterms:modified xsi:type="dcterms:W3CDTF">2018-01-17T20:40:00Z</dcterms:modified>
</cp:coreProperties>
</file>